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77E57" w14:textId="2884392F" w:rsidR="00510CD9" w:rsidRDefault="00D9289D" w:rsidP="00E0295F">
      <w:pPr>
        <w:spacing w:after="0"/>
        <w:jc w:val="center"/>
        <w:rPr>
          <w:b/>
          <w:sz w:val="32"/>
        </w:rPr>
      </w:pPr>
      <w:r>
        <w:rPr>
          <w:b/>
          <w:sz w:val="32"/>
        </w:rPr>
        <w:t>Résultats en photo de l’échelle de teinte</w:t>
      </w:r>
      <w:r w:rsidR="00FA6391" w:rsidRPr="00146BAF">
        <w:rPr>
          <w:b/>
          <w:sz w:val="32"/>
        </w:rPr>
        <w:t> :</w:t>
      </w:r>
    </w:p>
    <w:p w14:paraId="0EDD8404" w14:textId="71222444" w:rsidR="00D9289D" w:rsidRDefault="00D9289D" w:rsidP="00E0295F">
      <w:pPr>
        <w:spacing w:after="0"/>
        <w:jc w:val="center"/>
        <w:rPr>
          <w:b/>
          <w:sz w:val="32"/>
        </w:rPr>
      </w:pPr>
    </w:p>
    <w:p w14:paraId="6A594954" w14:textId="08150979" w:rsidR="00D9289D" w:rsidRDefault="00D9289D" w:rsidP="00E0295F">
      <w:pPr>
        <w:spacing w:after="0"/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D535E21" wp14:editId="13B8D2D2">
            <wp:simplePos x="0" y="0"/>
            <wp:positionH relativeFrom="column">
              <wp:posOffset>1046499</wp:posOffset>
            </wp:positionH>
            <wp:positionV relativeFrom="paragraph">
              <wp:posOffset>-2881</wp:posOffset>
            </wp:positionV>
            <wp:extent cx="7157720" cy="2245057"/>
            <wp:effectExtent l="0" t="0" r="5080" b="317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720" cy="2245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Groupe A</w:t>
      </w:r>
    </w:p>
    <w:p w14:paraId="0C468174" w14:textId="709CD45D" w:rsidR="00D9289D" w:rsidRDefault="00D9289D" w:rsidP="00D9289D">
      <w:pPr>
        <w:spacing w:after="0"/>
        <w:jc w:val="center"/>
        <w:rPr>
          <w:b/>
          <w:sz w:val="32"/>
        </w:rPr>
      </w:pPr>
    </w:p>
    <w:p w14:paraId="359F8079" w14:textId="63752BC3" w:rsidR="00BB1FCD" w:rsidRDefault="00BB1FCD" w:rsidP="00BB1FCD">
      <w:r>
        <w:t xml:space="preserve">                                         </w:t>
      </w:r>
    </w:p>
    <w:p w14:paraId="6B5B87EA" w14:textId="781C8DB9" w:rsidR="00BB1FCD" w:rsidRDefault="00BB1FCD" w:rsidP="00BB1FCD">
      <w:pPr>
        <w:rPr>
          <w:b/>
          <w:sz w:val="32"/>
        </w:rPr>
      </w:pPr>
    </w:p>
    <w:p w14:paraId="7A4A379F" w14:textId="22A4FFD1" w:rsidR="00BB1FCD" w:rsidRDefault="00BB1FCD" w:rsidP="00BB1FCD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  Solution</w:t>
      </w:r>
    </w:p>
    <w:p w14:paraId="346557B1" w14:textId="207686C1" w:rsidR="00BB1FCD" w:rsidRDefault="00BB1FCD" w:rsidP="00BB1FCD">
      <w:pPr>
        <w:tabs>
          <w:tab w:val="left" w:pos="13183"/>
          <w:tab w:val="left" w:pos="13325"/>
          <w:tab w:val="left" w:pos="13608"/>
        </w:tabs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5737ABE" wp14:editId="347C8ABF">
            <wp:simplePos x="0" y="0"/>
            <wp:positionH relativeFrom="column">
              <wp:posOffset>8648065</wp:posOffset>
            </wp:positionH>
            <wp:positionV relativeFrom="paragraph">
              <wp:posOffset>368300</wp:posOffset>
            </wp:positionV>
            <wp:extent cx="640715" cy="2266950"/>
            <wp:effectExtent l="0" t="0" r="6985" b="0"/>
            <wp:wrapTight wrapText="bothSides">
              <wp:wrapPolygon edited="0">
                <wp:start x="0" y="0"/>
                <wp:lineTo x="0" y="21418"/>
                <wp:lineTo x="21193" y="21418"/>
                <wp:lineTo x="21193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4071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proofErr w:type="spellStart"/>
      <w:r>
        <w:rPr>
          <w:b/>
          <w:sz w:val="32"/>
        </w:rPr>
        <w:t>Alodont</w:t>
      </w:r>
      <w:proofErr w:type="spellEnd"/>
      <w:r>
        <w:rPr>
          <w:b/>
          <w:sz w:val="32"/>
        </w:rPr>
        <w:t xml:space="preserve">® </w:t>
      </w:r>
    </w:p>
    <w:p w14:paraId="2F04BEE6" w14:textId="526C5144" w:rsidR="00BB1FCD" w:rsidRDefault="00BB1FCD" w:rsidP="00BB1FCD">
      <w:pPr>
        <w:rPr>
          <w:b/>
          <w:sz w:val="32"/>
        </w:rPr>
      </w:pPr>
    </w:p>
    <w:p w14:paraId="2A43DE0D" w14:textId="4784BFAF" w:rsidR="00BB1FCD" w:rsidRDefault="00BB1FCD" w:rsidP="00BB1FCD">
      <w:pPr>
        <w:rPr>
          <w:b/>
          <w:sz w:val="32"/>
        </w:rPr>
      </w:pPr>
      <w:r>
        <w:rPr>
          <w:b/>
          <w:sz w:val="32"/>
        </w:rPr>
        <w:t xml:space="preserve">  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14:paraId="50826FDF" w14:textId="58A7818B" w:rsidR="00BB1FCD" w:rsidRDefault="00BB1FCD" w:rsidP="00BB1FCD">
      <w:pPr>
        <w:rPr>
          <w:b/>
          <w:sz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5408" behindDoc="0" locked="0" layoutInCell="1" allowOverlap="1" wp14:anchorId="6AA3AFC4" wp14:editId="28E38DAA">
            <wp:simplePos x="0" y="0"/>
            <wp:positionH relativeFrom="column">
              <wp:posOffset>1085670</wp:posOffset>
            </wp:positionH>
            <wp:positionV relativeFrom="paragraph">
              <wp:posOffset>8037</wp:posOffset>
            </wp:positionV>
            <wp:extent cx="7115175" cy="2613025"/>
            <wp:effectExtent l="0" t="0" r="9525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5175" cy="261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69388AC2" w14:textId="725BEF98" w:rsidR="00D9289D" w:rsidRDefault="00BB1FCD" w:rsidP="00BB1FCD">
      <w:r>
        <w:rPr>
          <w:b/>
          <w:sz w:val="32"/>
        </w:rPr>
        <w:t>Groupe B</w:t>
      </w:r>
    </w:p>
    <w:p w14:paraId="080318AA" w14:textId="113E22ED" w:rsidR="00D9289D" w:rsidRDefault="00D9289D" w:rsidP="00D9289D">
      <w:pPr>
        <w:jc w:val="center"/>
      </w:pPr>
    </w:p>
    <w:p w14:paraId="1E51FA43" w14:textId="3BCF28EF" w:rsidR="00D9289D" w:rsidRDefault="00D9289D" w:rsidP="00D9289D">
      <w:pPr>
        <w:jc w:val="center"/>
      </w:pPr>
    </w:p>
    <w:p w14:paraId="313A5F3F" w14:textId="43AE5CE1" w:rsidR="00D9289D" w:rsidRDefault="00D9289D" w:rsidP="00D9289D">
      <w:pPr>
        <w:jc w:val="center"/>
      </w:pPr>
    </w:p>
    <w:p w14:paraId="61466977" w14:textId="31343E2C" w:rsidR="00D9289D" w:rsidRDefault="00D9289D" w:rsidP="00D9289D">
      <w:pPr>
        <w:jc w:val="center"/>
      </w:pPr>
    </w:p>
    <w:p w14:paraId="37F67173" w14:textId="046B25C4" w:rsidR="00D9289D" w:rsidRDefault="00D9289D" w:rsidP="00D9289D">
      <w:pPr>
        <w:jc w:val="center"/>
      </w:pPr>
    </w:p>
    <w:p w14:paraId="1D9493A4" w14:textId="52322FC8" w:rsidR="00D9289D" w:rsidRDefault="00D9289D" w:rsidP="00D9289D">
      <w:pPr>
        <w:jc w:val="center"/>
      </w:pPr>
    </w:p>
    <w:p w14:paraId="1A0F8134" w14:textId="2C076B98" w:rsidR="00D9289D" w:rsidRDefault="00D9289D" w:rsidP="00D9289D">
      <w:pPr>
        <w:jc w:val="center"/>
      </w:pPr>
    </w:p>
    <w:p w14:paraId="2822035A" w14:textId="08BCA9F4" w:rsidR="00D9289D" w:rsidRDefault="00D9289D" w:rsidP="00D9289D">
      <w:pPr>
        <w:jc w:val="center"/>
      </w:pPr>
    </w:p>
    <w:p w14:paraId="5887EA8D" w14:textId="48FC76A0" w:rsidR="00D9289D" w:rsidRDefault="00D9289D" w:rsidP="002907C1"/>
    <w:sectPr w:rsidR="00D9289D" w:rsidSect="00D9289D">
      <w:pgSz w:w="16838" w:h="11906" w:orient="landscape"/>
      <w:pgMar w:top="709" w:right="568" w:bottom="849" w:left="426" w:header="708" w:footer="708" w:gutter="0"/>
      <w:cols w:space="85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55219"/>
    <w:multiLevelType w:val="hybridMultilevel"/>
    <w:tmpl w:val="91E69E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24A99"/>
    <w:multiLevelType w:val="hybridMultilevel"/>
    <w:tmpl w:val="644C1D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551CC"/>
    <w:multiLevelType w:val="hybridMultilevel"/>
    <w:tmpl w:val="6B6C730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5055A"/>
    <w:multiLevelType w:val="hybridMultilevel"/>
    <w:tmpl w:val="AADEAE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981"/>
    <w:rsid w:val="00024587"/>
    <w:rsid w:val="00105616"/>
    <w:rsid w:val="00127DC5"/>
    <w:rsid w:val="00146BAF"/>
    <w:rsid w:val="001A2538"/>
    <w:rsid w:val="001A4286"/>
    <w:rsid w:val="002907C1"/>
    <w:rsid w:val="00311D69"/>
    <w:rsid w:val="004D46B8"/>
    <w:rsid w:val="00510CD9"/>
    <w:rsid w:val="00512B7B"/>
    <w:rsid w:val="0051687C"/>
    <w:rsid w:val="00862981"/>
    <w:rsid w:val="009F4C66"/>
    <w:rsid w:val="00BA3B1D"/>
    <w:rsid w:val="00BB1FCD"/>
    <w:rsid w:val="00D9289D"/>
    <w:rsid w:val="00E0295F"/>
    <w:rsid w:val="00E04872"/>
    <w:rsid w:val="00F171D5"/>
    <w:rsid w:val="00FA6391"/>
    <w:rsid w:val="00FC4E64"/>
    <w:rsid w:val="00FC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28BA0"/>
  <w15:chartTrackingRefBased/>
  <w15:docId w15:val="{3297AF4B-1D92-4D92-9562-9AC0E27C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A6391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51687C"/>
    <w:rPr>
      <w:b/>
      <w:bCs/>
    </w:rPr>
  </w:style>
  <w:style w:type="table" w:styleId="Grilledutableau">
    <w:name w:val="Table Grid"/>
    <w:basedOn w:val="TableauNormal"/>
    <w:uiPriority w:val="39"/>
    <w:rsid w:val="00311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5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chojnacki</dc:creator>
  <cp:keywords/>
  <dc:description/>
  <cp:lastModifiedBy>véronique chojnacki</cp:lastModifiedBy>
  <cp:revision>5</cp:revision>
  <dcterms:created xsi:type="dcterms:W3CDTF">2019-01-03T14:11:00Z</dcterms:created>
  <dcterms:modified xsi:type="dcterms:W3CDTF">2019-01-03T15:16:00Z</dcterms:modified>
</cp:coreProperties>
</file>